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DF2" w14:textId="77777777" w:rsidR="00081859" w:rsidRDefault="00081859" w:rsidP="00C57F62">
      <w:pPr>
        <w:jc w:val="center"/>
        <w:rPr>
          <w:b/>
          <w:bCs/>
        </w:rPr>
      </w:pPr>
    </w:p>
    <w:p w14:paraId="43267277" w14:textId="77777777" w:rsidR="00BD1793" w:rsidRDefault="00BD1793" w:rsidP="00351D6A">
      <w:pPr>
        <w:rPr>
          <w:rFonts w:ascii="Calibri" w:hAnsi="Calibri" w:cs="Calibri"/>
          <w:b/>
          <w:bCs/>
        </w:rPr>
      </w:pPr>
    </w:p>
    <w:p w14:paraId="29552047" w14:textId="4EE69840" w:rsidR="00351D6A" w:rsidRPr="004E18A1" w:rsidRDefault="00351D6A" w:rsidP="00351D6A">
      <w:pPr>
        <w:rPr>
          <w:rFonts w:ascii="Calibri" w:hAnsi="Calibri" w:cs="Calibri"/>
          <w:b/>
          <w:bCs/>
        </w:rPr>
      </w:pPr>
      <w:r w:rsidRPr="00351D6A">
        <w:rPr>
          <w:rFonts w:ascii="Calibri" w:hAnsi="Calibri" w:cs="Calibri"/>
          <w:b/>
          <w:bCs/>
        </w:rPr>
        <w:t>TISKOVÁ ZPRÁVA</w:t>
      </w:r>
      <w:r w:rsidRPr="00351D6A">
        <w:rPr>
          <w:rFonts w:ascii="Calibri" w:hAnsi="Calibri" w:cs="Calibri"/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77002">
        <w:rPr>
          <w:rFonts w:ascii="Calibri" w:hAnsi="Calibri" w:cs="Calibri"/>
          <w:b/>
          <w:bCs/>
        </w:rPr>
        <w:t>5</w:t>
      </w:r>
      <w:r w:rsidR="00F67DF0">
        <w:rPr>
          <w:rFonts w:ascii="Calibri" w:hAnsi="Calibri" w:cs="Calibri"/>
          <w:b/>
          <w:bCs/>
        </w:rPr>
        <w:t>.</w:t>
      </w:r>
      <w:r w:rsidR="004E18A1" w:rsidRPr="004E18A1">
        <w:rPr>
          <w:rFonts w:ascii="Calibri" w:hAnsi="Calibri" w:cs="Calibri"/>
          <w:b/>
          <w:bCs/>
        </w:rPr>
        <w:t xml:space="preserve"> </w:t>
      </w:r>
      <w:r w:rsidR="00A77002">
        <w:rPr>
          <w:rFonts w:ascii="Calibri" w:hAnsi="Calibri" w:cs="Calibri"/>
          <w:b/>
          <w:bCs/>
        </w:rPr>
        <w:t>6</w:t>
      </w:r>
      <w:r w:rsidR="004E18A1" w:rsidRPr="004E18A1">
        <w:rPr>
          <w:rFonts w:ascii="Calibri" w:hAnsi="Calibri" w:cs="Calibri"/>
          <w:b/>
          <w:bCs/>
        </w:rPr>
        <w:t xml:space="preserve">. </w:t>
      </w:r>
      <w:r w:rsidRPr="004E18A1">
        <w:rPr>
          <w:rFonts w:ascii="Calibri" w:hAnsi="Calibri" w:cs="Calibri"/>
          <w:b/>
          <w:bCs/>
        </w:rPr>
        <w:t>202</w:t>
      </w:r>
      <w:r w:rsidR="00DA25D3" w:rsidRPr="004E18A1">
        <w:rPr>
          <w:rFonts w:ascii="Calibri" w:hAnsi="Calibri" w:cs="Calibri"/>
          <w:b/>
          <w:bCs/>
        </w:rPr>
        <w:t>6</w:t>
      </w:r>
    </w:p>
    <w:p w14:paraId="114F1660" w14:textId="77777777" w:rsidR="00A77002" w:rsidRDefault="00A77002" w:rsidP="00B3322A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3C50CDDD" w14:textId="62A84A72" w:rsidR="00CD74A8" w:rsidRDefault="008869AF" w:rsidP="00B3322A">
      <w:pPr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Moravští </w:t>
      </w:r>
      <w:r w:rsidR="00021960" w:rsidRPr="00021960">
        <w:rPr>
          <w:rFonts w:ascii="Calibri" w:hAnsi="Calibri" w:cs="Calibri"/>
          <w:b/>
          <w:bCs/>
          <w:sz w:val="32"/>
          <w:szCs w:val="32"/>
        </w:rPr>
        <w:t>vinaři ovládli čtyři ze sedmi kategorií</w:t>
      </w:r>
      <w:r w:rsidR="00A77002">
        <w:rPr>
          <w:rFonts w:ascii="Calibri" w:hAnsi="Calibri" w:cs="Calibri"/>
          <w:b/>
          <w:bCs/>
          <w:sz w:val="32"/>
          <w:szCs w:val="32"/>
        </w:rPr>
        <w:t xml:space="preserve"> Ryzlinků vlašských</w:t>
      </w:r>
      <w:r w:rsidR="00021960" w:rsidRPr="00021960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77002">
        <w:rPr>
          <w:rFonts w:ascii="Calibri" w:hAnsi="Calibri" w:cs="Calibri"/>
          <w:b/>
          <w:bCs/>
          <w:sz w:val="32"/>
          <w:szCs w:val="32"/>
        </w:rPr>
        <w:t>v</w:t>
      </w:r>
      <w:r w:rsidR="00843509">
        <w:rPr>
          <w:rFonts w:ascii="Calibri" w:hAnsi="Calibri" w:cs="Calibri"/>
          <w:b/>
          <w:bCs/>
          <w:sz w:val="32"/>
          <w:szCs w:val="32"/>
        </w:rPr>
        <w:t> </w:t>
      </w:r>
      <w:r w:rsidR="00021960" w:rsidRPr="00021960">
        <w:rPr>
          <w:rFonts w:ascii="Calibri" w:hAnsi="Calibri" w:cs="Calibri"/>
          <w:b/>
          <w:bCs/>
          <w:sz w:val="32"/>
          <w:szCs w:val="32"/>
        </w:rPr>
        <w:t>mezinárodní soutěž</w:t>
      </w:r>
      <w:r w:rsidR="00A77002">
        <w:rPr>
          <w:rFonts w:ascii="Calibri" w:hAnsi="Calibri" w:cs="Calibri"/>
          <w:b/>
          <w:bCs/>
          <w:sz w:val="32"/>
          <w:szCs w:val="32"/>
        </w:rPr>
        <w:t>i</w:t>
      </w:r>
      <w:r w:rsidR="00021960" w:rsidRPr="00021960">
        <w:rPr>
          <w:rFonts w:ascii="Calibri" w:hAnsi="Calibri" w:cs="Calibri"/>
          <w:b/>
          <w:bCs/>
          <w:sz w:val="32"/>
          <w:szCs w:val="32"/>
        </w:rPr>
        <w:t xml:space="preserve"> GROW </w:t>
      </w:r>
      <w:proofErr w:type="spellStart"/>
      <w:r w:rsidR="00021960" w:rsidRPr="00021960">
        <w:rPr>
          <w:rFonts w:ascii="Calibri" w:hAnsi="Calibri" w:cs="Calibri"/>
          <w:b/>
          <w:bCs/>
          <w:sz w:val="32"/>
          <w:szCs w:val="32"/>
        </w:rPr>
        <w:t>du</w:t>
      </w:r>
      <w:proofErr w:type="spellEnd"/>
      <w:r w:rsidR="00021960" w:rsidRPr="00021960">
        <w:rPr>
          <w:rFonts w:ascii="Calibri" w:hAnsi="Calibri" w:cs="Calibri"/>
          <w:b/>
          <w:bCs/>
          <w:sz w:val="32"/>
          <w:szCs w:val="32"/>
        </w:rPr>
        <w:t xml:space="preserve"> Monde</w:t>
      </w:r>
    </w:p>
    <w:p w14:paraId="331A9663" w14:textId="5976D610" w:rsidR="00021960" w:rsidRDefault="00021960" w:rsidP="00B72A81">
      <w:pPr>
        <w:jc w:val="both"/>
        <w:rPr>
          <w:rFonts w:ascii="Calibri" w:hAnsi="Calibri" w:cs="Calibri"/>
          <w:b/>
          <w:bCs/>
        </w:rPr>
      </w:pPr>
      <w:r w:rsidRPr="00021960">
        <w:rPr>
          <w:rFonts w:ascii="Calibri" w:hAnsi="Calibri" w:cs="Calibri"/>
          <w:b/>
          <w:bCs/>
        </w:rPr>
        <w:t xml:space="preserve">V pátek 5. června vyhlásili organizátoři oficiální výsledky mezinárodní soutěže GROW </w:t>
      </w:r>
      <w:proofErr w:type="spellStart"/>
      <w:r w:rsidRPr="00021960">
        <w:rPr>
          <w:rFonts w:ascii="Calibri" w:hAnsi="Calibri" w:cs="Calibri"/>
          <w:b/>
          <w:bCs/>
        </w:rPr>
        <w:t>du</w:t>
      </w:r>
      <w:proofErr w:type="spellEnd"/>
      <w:r w:rsidRPr="00021960">
        <w:rPr>
          <w:rFonts w:ascii="Calibri" w:hAnsi="Calibri" w:cs="Calibri"/>
          <w:b/>
          <w:bCs/>
        </w:rPr>
        <w:t xml:space="preserve"> Monde. Stalo se tak v rámci Festivalu Ryzlink vlašsk</w:t>
      </w:r>
      <w:r w:rsidR="00C079CE">
        <w:rPr>
          <w:rFonts w:ascii="Calibri" w:hAnsi="Calibri" w:cs="Calibri"/>
          <w:b/>
          <w:bCs/>
        </w:rPr>
        <w:t>ý</w:t>
      </w:r>
      <w:r w:rsidRPr="00021960">
        <w:rPr>
          <w:rFonts w:ascii="Calibri" w:hAnsi="Calibri" w:cs="Calibri"/>
          <w:b/>
          <w:bCs/>
        </w:rPr>
        <w:t xml:space="preserve"> bez hranic na zámku v Mikulově. Pátý ročník této prestižní </w:t>
      </w:r>
      <w:r w:rsidR="007B4386">
        <w:rPr>
          <w:rFonts w:ascii="Calibri" w:hAnsi="Calibri" w:cs="Calibri"/>
          <w:b/>
          <w:bCs/>
        </w:rPr>
        <w:t>soutěže</w:t>
      </w:r>
      <w:r w:rsidR="00843509">
        <w:rPr>
          <w:rFonts w:ascii="Calibri" w:hAnsi="Calibri" w:cs="Calibri"/>
          <w:b/>
          <w:bCs/>
        </w:rPr>
        <w:t>, kter</w:t>
      </w:r>
      <w:r w:rsidR="007B4386">
        <w:rPr>
          <w:rFonts w:ascii="Calibri" w:hAnsi="Calibri" w:cs="Calibri"/>
          <w:b/>
          <w:bCs/>
        </w:rPr>
        <w:t>á</w:t>
      </w:r>
      <w:r w:rsidR="00843509">
        <w:rPr>
          <w:rFonts w:ascii="Calibri" w:hAnsi="Calibri" w:cs="Calibri"/>
          <w:b/>
          <w:bCs/>
        </w:rPr>
        <w:t xml:space="preserve"> se historicky poprvé konal</w:t>
      </w:r>
      <w:r w:rsidR="007B4386">
        <w:rPr>
          <w:rFonts w:ascii="Calibri" w:hAnsi="Calibri" w:cs="Calibri"/>
          <w:b/>
          <w:bCs/>
        </w:rPr>
        <w:t>a</w:t>
      </w:r>
      <w:r w:rsidR="00843509">
        <w:rPr>
          <w:rFonts w:ascii="Calibri" w:hAnsi="Calibri" w:cs="Calibri"/>
          <w:b/>
          <w:bCs/>
        </w:rPr>
        <w:t xml:space="preserve"> v České republice,</w:t>
      </w:r>
      <w:r w:rsidRPr="00021960">
        <w:rPr>
          <w:rFonts w:ascii="Calibri" w:hAnsi="Calibri" w:cs="Calibri"/>
          <w:b/>
          <w:bCs/>
        </w:rPr>
        <w:t xml:space="preserve"> přinesl </w:t>
      </w:r>
      <w:r>
        <w:rPr>
          <w:rFonts w:ascii="Calibri" w:hAnsi="Calibri" w:cs="Calibri"/>
          <w:b/>
          <w:bCs/>
        </w:rPr>
        <w:t xml:space="preserve">velký úspěch </w:t>
      </w:r>
      <w:r w:rsidRPr="00021960">
        <w:rPr>
          <w:rFonts w:ascii="Calibri" w:hAnsi="Calibri" w:cs="Calibri"/>
          <w:b/>
          <w:bCs/>
        </w:rPr>
        <w:t xml:space="preserve">pro </w:t>
      </w:r>
      <w:r w:rsidR="008869AF">
        <w:rPr>
          <w:rFonts w:ascii="Calibri" w:hAnsi="Calibri" w:cs="Calibri"/>
          <w:b/>
          <w:bCs/>
        </w:rPr>
        <w:t>moravské</w:t>
      </w:r>
      <w:r w:rsidRPr="00021960">
        <w:rPr>
          <w:rFonts w:ascii="Calibri" w:hAnsi="Calibri" w:cs="Calibri"/>
          <w:b/>
          <w:bCs/>
        </w:rPr>
        <w:t xml:space="preserve"> vinaře</w:t>
      </w:r>
      <w:r w:rsidR="00843509">
        <w:rPr>
          <w:rFonts w:ascii="Calibri" w:hAnsi="Calibri" w:cs="Calibri"/>
          <w:b/>
          <w:bCs/>
        </w:rPr>
        <w:t>. Ti</w:t>
      </w:r>
      <w:r w:rsidRPr="00021960">
        <w:rPr>
          <w:rFonts w:ascii="Calibri" w:hAnsi="Calibri" w:cs="Calibri"/>
          <w:b/>
          <w:bCs/>
        </w:rPr>
        <w:t xml:space="preserve"> v obrovské mezinárodní konkurenci ovládli čtyři ze sedmi kategorií. </w:t>
      </w:r>
      <w:r w:rsidR="0088096E">
        <w:rPr>
          <w:rFonts w:ascii="Calibri" w:hAnsi="Calibri" w:cs="Calibri"/>
          <w:b/>
          <w:bCs/>
        </w:rPr>
        <w:t>Navíc si</w:t>
      </w:r>
      <w:r w:rsidR="000C3FFC">
        <w:rPr>
          <w:rFonts w:ascii="Calibri" w:hAnsi="Calibri" w:cs="Calibri"/>
          <w:b/>
          <w:bCs/>
        </w:rPr>
        <w:t xml:space="preserve"> tuzemští vinaři</w:t>
      </w:r>
      <w:r w:rsidR="0088096E">
        <w:rPr>
          <w:rFonts w:ascii="Calibri" w:hAnsi="Calibri" w:cs="Calibri"/>
          <w:b/>
          <w:bCs/>
        </w:rPr>
        <w:t xml:space="preserve"> z Mikulova </w:t>
      </w:r>
      <w:r w:rsidR="0088096E" w:rsidRPr="000C3FFC">
        <w:rPr>
          <w:rFonts w:ascii="Calibri" w:hAnsi="Calibri" w:cs="Calibri"/>
          <w:b/>
          <w:bCs/>
        </w:rPr>
        <w:t xml:space="preserve">odváží i </w:t>
      </w:r>
      <w:r w:rsidR="000C3FFC" w:rsidRPr="000C3FFC">
        <w:rPr>
          <w:rFonts w:ascii="Calibri" w:hAnsi="Calibri" w:cs="Calibri"/>
          <w:b/>
          <w:bCs/>
        </w:rPr>
        <w:t xml:space="preserve">14 </w:t>
      </w:r>
      <w:r w:rsidR="0088096E" w:rsidRPr="000C3FFC">
        <w:rPr>
          <w:rFonts w:ascii="Calibri" w:hAnsi="Calibri" w:cs="Calibri"/>
          <w:b/>
          <w:bCs/>
        </w:rPr>
        <w:t>plati</w:t>
      </w:r>
      <w:r w:rsidR="0088096E">
        <w:rPr>
          <w:rFonts w:ascii="Calibri" w:hAnsi="Calibri" w:cs="Calibri"/>
          <w:b/>
          <w:bCs/>
        </w:rPr>
        <w:t>nových medailí</w:t>
      </w:r>
      <w:r w:rsidR="000C3FFC">
        <w:rPr>
          <w:rFonts w:ascii="Calibri" w:hAnsi="Calibri" w:cs="Calibri"/>
          <w:b/>
          <w:bCs/>
        </w:rPr>
        <w:t xml:space="preserve"> a další cenné kovy.</w:t>
      </w:r>
    </w:p>
    <w:p w14:paraId="219E6A01" w14:textId="6FCEBE1A" w:rsidR="007B4386" w:rsidRDefault="007B4386" w:rsidP="009700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</w:t>
      </w:r>
      <w:r w:rsidR="008869AF">
        <w:rPr>
          <w:rFonts w:ascii="Calibri" w:hAnsi="Calibri" w:cs="Calibri"/>
        </w:rPr>
        <w:t>ampiony</w:t>
      </w:r>
      <w:r w:rsidR="00A77002" w:rsidRPr="001343FE">
        <w:rPr>
          <w:rFonts w:ascii="Calibri" w:hAnsi="Calibri" w:cs="Calibri"/>
        </w:rPr>
        <w:t xml:space="preserve"> jednotlivých kategorií se </w:t>
      </w:r>
      <w:r w:rsidR="008869AF">
        <w:rPr>
          <w:rFonts w:ascii="Calibri" w:hAnsi="Calibri" w:cs="Calibri"/>
        </w:rPr>
        <w:t xml:space="preserve">za </w:t>
      </w:r>
      <w:r w:rsidR="00A77002" w:rsidRPr="001343FE">
        <w:rPr>
          <w:rFonts w:ascii="Calibri" w:hAnsi="Calibri" w:cs="Calibri"/>
        </w:rPr>
        <w:t>Českou republiku stal</w:t>
      </w:r>
      <w:r w:rsidR="00C230AD">
        <w:rPr>
          <w:rFonts w:ascii="Calibri" w:hAnsi="Calibri" w:cs="Calibri"/>
        </w:rPr>
        <w:t>i</w:t>
      </w:r>
      <w:r w:rsidR="00A77002" w:rsidRPr="001343FE">
        <w:rPr>
          <w:rFonts w:ascii="Calibri" w:hAnsi="Calibri" w:cs="Calibri"/>
        </w:rPr>
        <w:t xml:space="preserve"> </w:t>
      </w:r>
      <w:r w:rsidR="00C230AD">
        <w:rPr>
          <w:rFonts w:ascii="Calibri" w:hAnsi="Calibri" w:cs="Calibri"/>
        </w:rPr>
        <w:t>V</w:t>
      </w:r>
      <w:r w:rsidR="00A77002" w:rsidRPr="001343FE">
        <w:rPr>
          <w:rFonts w:ascii="Calibri" w:hAnsi="Calibri" w:cs="Calibri"/>
        </w:rPr>
        <w:t xml:space="preserve">inařství </w:t>
      </w:r>
      <w:proofErr w:type="spellStart"/>
      <w:r w:rsidR="00A77002" w:rsidRPr="001343FE">
        <w:rPr>
          <w:rFonts w:ascii="Calibri" w:hAnsi="Calibri" w:cs="Calibri"/>
        </w:rPr>
        <w:t>MiQueen</w:t>
      </w:r>
      <w:proofErr w:type="spellEnd"/>
      <w:r w:rsidR="00A77002" w:rsidRPr="001343FE">
        <w:rPr>
          <w:rFonts w:ascii="Calibri" w:hAnsi="Calibri" w:cs="Calibri"/>
        </w:rPr>
        <w:t xml:space="preserve"> s Ryzlinkem vlašským 2023 (pozdní sběr) v kategorii nazrálých suchých vín, </w:t>
      </w:r>
      <w:r w:rsidR="00740142">
        <w:rPr>
          <w:rFonts w:ascii="Calibri" w:hAnsi="Calibri" w:cs="Calibri"/>
        </w:rPr>
        <w:t>V</w:t>
      </w:r>
      <w:r w:rsidR="00A77002" w:rsidRPr="001343FE">
        <w:rPr>
          <w:rFonts w:ascii="Calibri" w:hAnsi="Calibri" w:cs="Calibri"/>
        </w:rPr>
        <w:t>inařství No.44 s Ryzlinkem vlašským 2025 (výběr z hroznů) v kategorii mladých suchých vín, Martin Šebesta s ledovým vínem 2023 v kategorii sladkých vín a Vinařství Volařík s Ryzlinkem vlašským 2023 (výběr z</w:t>
      </w:r>
      <w:r w:rsidR="00D8323B">
        <w:rPr>
          <w:rFonts w:ascii="Calibri" w:hAnsi="Calibri" w:cs="Calibri"/>
        </w:rPr>
        <w:t> </w:t>
      </w:r>
      <w:r w:rsidR="00A77002" w:rsidRPr="001343FE">
        <w:rPr>
          <w:rFonts w:ascii="Calibri" w:hAnsi="Calibri" w:cs="Calibri"/>
        </w:rPr>
        <w:t xml:space="preserve">hroznů) v kategorii polosuchých vín. </w:t>
      </w:r>
    </w:p>
    <w:p w14:paraId="42D6577B" w14:textId="54464048" w:rsidR="00A77002" w:rsidRDefault="007B4386" w:rsidP="009700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Další</w:t>
      </w:r>
      <w:r w:rsidRPr="007B4386">
        <w:rPr>
          <w:rFonts w:ascii="Calibri" w:hAnsi="Calibri" w:cs="Calibri"/>
        </w:rPr>
        <w:t xml:space="preserve"> tři tituly šampionů putují do zahraničí. V kategorii šumivých vín </w:t>
      </w:r>
      <w:r>
        <w:rPr>
          <w:rFonts w:ascii="Calibri" w:hAnsi="Calibri" w:cs="Calibri"/>
        </w:rPr>
        <w:t>z</w:t>
      </w:r>
      <w:r w:rsidRPr="007B4386">
        <w:rPr>
          <w:rFonts w:ascii="Calibri" w:hAnsi="Calibri" w:cs="Calibri"/>
        </w:rPr>
        <w:t xml:space="preserve">vítězilo srbské vinařství </w:t>
      </w:r>
      <w:proofErr w:type="spellStart"/>
      <w:r w:rsidRPr="007B4386">
        <w:rPr>
          <w:rFonts w:ascii="Calibri" w:hAnsi="Calibri" w:cs="Calibri"/>
        </w:rPr>
        <w:t>Winery</w:t>
      </w:r>
      <w:proofErr w:type="spellEnd"/>
      <w:r w:rsidRPr="007B4386">
        <w:rPr>
          <w:rFonts w:ascii="Calibri" w:hAnsi="Calibri" w:cs="Calibri"/>
        </w:rPr>
        <w:t xml:space="preserve"> </w:t>
      </w:r>
      <w:proofErr w:type="spellStart"/>
      <w:r w:rsidRPr="007B4386">
        <w:rPr>
          <w:rFonts w:ascii="Calibri" w:hAnsi="Calibri" w:cs="Calibri"/>
        </w:rPr>
        <w:t>Đurđić</w:t>
      </w:r>
      <w:proofErr w:type="spellEnd"/>
      <w:r w:rsidRPr="007B4386">
        <w:rPr>
          <w:rFonts w:ascii="Calibri" w:hAnsi="Calibri" w:cs="Calibri"/>
        </w:rPr>
        <w:t xml:space="preserve"> s ročníkem 2021, nejlepším oranžovým vínem se stal Orange </w:t>
      </w:r>
      <w:proofErr w:type="spellStart"/>
      <w:r w:rsidRPr="007B4386">
        <w:rPr>
          <w:rFonts w:ascii="Calibri" w:hAnsi="Calibri" w:cs="Calibri"/>
        </w:rPr>
        <w:t>wine</w:t>
      </w:r>
      <w:proofErr w:type="spellEnd"/>
      <w:r w:rsidRPr="007B4386">
        <w:rPr>
          <w:rFonts w:ascii="Calibri" w:hAnsi="Calibri" w:cs="Calibri"/>
        </w:rPr>
        <w:t xml:space="preserve"> </w:t>
      </w:r>
      <w:proofErr w:type="spellStart"/>
      <w:r w:rsidRPr="007B4386">
        <w:rPr>
          <w:rFonts w:ascii="Calibri" w:hAnsi="Calibri" w:cs="Calibri"/>
        </w:rPr>
        <w:t>Vučurević</w:t>
      </w:r>
      <w:proofErr w:type="spellEnd"/>
      <w:r w:rsidRPr="007B4386">
        <w:rPr>
          <w:rFonts w:ascii="Calibri" w:hAnsi="Calibri" w:cs="Calibri"/>
        </w:rPr>
        <w:t xml:space="preserve"> 2022 od srbského producenta </w:t>
      </w:r>
      <w:proofErr w:type="spellStart"/>
      <w:r w:rsidRPr="007B4386">
        <w:rPr>
          <w:rFonts w:ascii="Calibri" w:hAnsi="Calibri" w:cs="Calibri"/>
        </w:rPr>
        <w:t>Vinarija</w:t>
      </w:r>
      <w:proofErr w:type="spellEnd"/>
      <w:r w:rsidRPr="007B4386">
        <w:rPr>
          <w:rFonts w:ascii="Calibri" w:hAnsi="Calibri" w:cs="Calibri"/>
        </w:rPr>
        <w:t xml:space="preserve"> </w:t>
      </w:r>
      <w:proofErr w:type="spellStart"/>
      <w:r w:rsidRPr="007B4386">
        <w:rPr>
          <w:rFonts w:ascii="Calibri" w:hAnsi="Calibri" w:cs="Calibri"/>
        </w:rPr>
        <w:t>Vučurević</w:t>
      </w:r>
      <w:proofErr w:type="spellEnd"/>
      <w:r w:rsidRPr="007B4386">
        <w:rPr>
          <w:rFonts w:ascii="Calibri" w:hAnsi="Calibri" w:cs="Calibri"/>
        </w:rPr>
        <w:t xml:space="preserve"> a v kategorii </w:t>
      </w:r>
      <w:proofErr w:type="spellStart"/>
      <w:r w:rsidRPr="007B4386">
        <w:rPr>
          <w:rFonts w:ascii="Calibri" w:hAnsi="Calibri" w:cs="Calibri"/>
        </w:rPr>
        <w:t>cuvée</w:t>
      </w:r>
      <w:proofErr w:type="spellEnd"/>
      <w:r w:rsidRPr="007B4386">
        <w:rPr>
          <w:rFonts w:ascii="Calibri" w:hAnsi="Calibri" w:cs="Calibri"/>
        </w:rPr>
        <w:t xml:space="preserve"> si nejvyšší ocenění odváží maďarské vinařství </w:t>
      </w:r>
      <w:proofErr w:type="spellStart"/>
      <w:r w:rsidRPr="007B4386">
        <w:rPr>
          <w:rFonts w:ascii="Calibri" w:hAnsi="Calibri" w:cs="Calibri"/>
        </w:rPr>
        <w:t>Folly</w:t>
      </w:r>
      <w:proofErr w:type="spellEnd"/>
      <w:r w:rsidRPr="007B4386">
        <w:rPr>
          <w:rFonts w:ascii="Calibri" w:hAnsi="Calibri" w:cs="Calibri"/>
        </w:rPr>
        <w:t xml:space="preserve"> </w:t>
      </w:r>
      <w:proofErr w:type="spellStart"/>
      <w:r w:rsidRPr="007B4386">
        <w:rPr>
          <w:rFonts w:ascii="Calibri" w:hAnsi="Calibri" w:cs="Calibri"/>
        </w:rPr>
        <w:t>Arborétum</w:t>
      </w:r>
      <w:proofErr w:type="spellEnd"/>
      <w:r w:rsidRPr="007B4386">
        <w:rPr>
          <w:rFonts w:ascii="Calibri" w:hAnsi="Calibri" w:cs="Calibri"/>
        </w:rPr>
        <w:t xml:space="preserve"> za své víno </w:t>
      </w:r>
      <w:proofErr w:type="spellStart"/>
      <w:r w:rsidRPr="007B4386">
        <w:rPr>
          <w:rFonts w:ascii="Calibri" w:hAnsi="Calibri" w:cs="Calibri"/>
        </w:rPr>
        <w:t>Cédrus</w:t>
      </w:r>
      <w:proofErr w:type="spellEnd"/>
      <w:r w:rsidRPr="007B4386">
        <w:rPr>
          <w:rFonts w:ascii="Calibri" w:hAnsi="Calibri" w:cs="Calibri"/>
        </w:rPr>
        <w:t xml:space="preserve"> 2024.</w:t>
      </w:r>
    </w:p>
    <w:p w14:paraId="14C2903D" w14:textId="7BE1D2C4" w:rsidR="00855003" w:rsidRPr="00855003" w:rsidRDefault="00855003" w:rsidP="00855003">
      <w:pPr>
        <w:jc w:val="both"/>
        <w:rPr>
          <w:rFonts w:ascii="Calibri" w:hAnsi="Calibri" w:cs="Calibri"/>
        </w:rPr>
      </w:pPr>
      <w:r w:rsidRPr="00855003">
        <w:rPr>
          <w:rFonts w:ascii="Calibri" w:hAnsi="Calibri" w:cs="Calibri"/>
        </w:rPr>
        <w:t xml:space="preserve">“Jsem nesmírně rád, že se podařilo získat letošní ročník soutěže GROW </w:t>
      </w:r>
      <w:proofErr w:type="spellStart"/>
      <w:r w:rsidRPr="00855003">
        <w:rPr>
          <w:rFonts w:ascii="Calibri" w:hAnsi="Calibri" w:cs="Calibri"/>
        </w:rPr>
        <w:t>du</w:t>
      </w:r>
      <w:proofErr w:type="spellEnd"/>
      <w:r w:rsidRPr="00855003">
        <w:rPr>
          <w:rFonts w:ascii="Calibri" w:hAnsi="Calibri" w:cs="Calibri"/>
        </w:rPr>
        <w:t xml:space="preserve"> Monde do České republiky. Není to jen soutěž, ale jde o mnoho aktivit, které slouží k propagaci odrůdy Ryzlink vlašský ve světě. Po velkém úspěchu moravských vín v předchozích ročnících, přijížděli moji kolegové degustátoři z celého světa s velkou touhou poznat místa, kde tak skvělá vína vznikají a vinaře, kteří je tvoří. Osobně jsem přesvědčen, že Mikulovsko nabízí mnoho špičkových </w:t>
      </w:r>
      <w:proofErr w:type="spellStart"/>
      <w:r w:rsidRPr="00855003">
        <w:rPr>
          <w:rFonts w:ascii="Calibri" w:hAnsi="Calibri" w:cs="Calibri"/>
        </w:rPr>
        <w:t>terroir</w:t>
      </w:r>
      <w:proofErr w:type="spellEnd"/>
      <w:r w:rsidRPr="00855003">
        <w:rPr>
          <w:rFonts w:ascii="Calibri" w:hAnsi="Calibri" w:cs="Calibri"/>
        </w:rPr>
        <w:t xml:space="preserve"> pro Ryzlink vlašský, která se nejlépe projeví především v suchých vínech. To nakonec opět potvrzují i výsledky letošní soutěže a množství medailí, které tuzemští vinaři v letošním ročníku získali. A také nadšené reakce expertů z celého světa, kteří po návštěvách vinic na Pálavě a v oblasti </w:t>
      </w:r>
      <w:proofErr w:type="spellStart"/>
      <w:r w:rsidRPr="00855003">
        <w:rPr>
          <w:rFonts w:ascii="Calibri" w:hAnsi="Calibri" w:cs="Calibri"/>
        </w:rPr>
        <w:t>Dunajovských</w:t>
      </w:r>
      <w:proofErr w:type="spellEnd"/>
      <w:r w:rsidRPr="00855003">
        <w:rPr>
          <w:rFonts w:ascii="Calibri" w:hAnsi="Calibri" w:cs="Calibri"/>
        </w:rPr>
        <w:t xml:space="preserve"> kopců, mluví o krásách Mikulovska, zdejších vínech a vinařích v superlativech,” vysvětlil Michal Šetka, šéfredaktor časopisu WINE &amp; </w:t>
      </w:r>
      <w:proofErr w:type="spellStart"/>
      <w:r w:rsidRPr="00855003">
        <w:rPr>
          <w:rFonts w:ascii="Calibri" w:hAnsi="Calibri" w:cs="Calibri"/>
        </w:rPr>
        <w:t>Degustation</w:t>
      </w:r>
      <w:proofErr w:type="spellEnd"/>
      <w:r w:rsidRPr="00855003">
        <w:rPr>
          <w:rFonts w:ascii="Calibri" w:hAnsi="Calibri" w:cs="Calibri"/>
        </w:rPr>
        <w:t xml:space="preserve"> a prezident soutěže GROW </w:t>
      </w:r>
      <w:proofErr w:type="spellStart"/>
      <w:r w:rsidRPr="00855003">
        <w:rPr>
          <w:rFonts w:ascii="Calibri" w:hAnsi="Calibri" w:cs="Calibri"/>
        </w:rPr>
        <w:t>du</w:t>
      </w:r>
      <w:proofErr w:type="spellEnd"/>
      <w:r w:rsidRPr="00855003">
        <w:rPr>
          <w:rFonts w:ascii="Calibri" w:hAnsi="Calibri" w:cs="Calibri"/>
        </w:rPr>
        <w:t xml:space="preserve"> Monde pro rok 2026.</w:t>
      </w:r>
    </w:p>
    <w:p w14:paraId="06D8CEDE" w14:textId="1E8A005E" w:rsidR="00F840BE" w:rsidRPr="00F840BE" w:rsidRDefault="00A77002" w:rsidP="00F840BE">
      <w:pPr>
        <w:jc w:val="both"/>
        <w:rPr>
          <w:rFonts w:ascii="Calibri" w:hAnsi="Calibri" w:cs="Calibri"/>
        </w:rPr>
      </w:pPr>
      <w:r w:rsidRPr="00A77002">
        <w:rPr>
          <w:rFonts w:ascii="Calibri" w:hAnsi="Calibri" w:cs="Calibri"/>
        </w:rPr>
        <w:lastRenderedPageBreak/>
        <w:t>V kategorii mladých suchých vín zvítězil</w:t>
      </w:r>
      <w:r w:rsidR="00843509">
        <w:rPr>
          <w:rFonts w:ascii="Calibri" w:hAnsi="Calibri" w:cs="Calibri"/>
        </w:rPr>
        <w:t>o</w:t>
      </w:r>
      <w:r w:rsidR="00843509" w:rsidRPr="00843509">
        <w:rPr>
          <w:rFonts w:ascii="Calibri" w:hAnsi="Calibri" w:cs="Calibri"/>
        </w:rPr>
        <w:t xml:space="preserve"> V</w:t>
      </w:r>
      <w:r w:rsidRPr="00843509">
        <w:rPr>
          <w:rFonts w:ascii="Calibri" w:hAnsi="Calibri" w:cs="Calibri"/>
        </w:rPr>
        <w:t>inařství No.44 s</w:t>
      </w:r>
      <w:r w:rsidRPr="00A77002">
        <w:rPr>
          <w:rFonts w:ascii="Calibri" w:hAnsi="Calibri" w:cs="Calibri"/>
        </w:rPr>
        <w:t>e svým Ryzlinkem vlašským 2025 (výběr z hroznů)</w:t>
      </w:r>
      <w:r>
        <w:rPr>
          <w:rFonts w:ascii="Calibri" w:hAnsi="Calibri" w:cs="Calibri"/>
        </w:rPr>
        <w:t>.</w:t>
      </w:r>
      <w:r w:rsidR="00F840BE">
        <w:rPr>
          <w:rFonts w:ascii="Calibri" w:hAnsi="Calibri" w:cs="Calibri"/>
        </w:rPr>
        <w:t xml:space="preserve"> </w:t>
      </w:r>
      <w:r w:rsidR="00F840BE" w:rsidRPr="00F840BE">
        <w:rPr>
          <w:rFonts w:ascii="Calibri" w:hAnsi="Calibri" w:cs="Calibri"/>
          <w:i/>
          <w:iCs/>
        </w:rPr>
        <w:t xml:space="preserve">„Máme neskutečnou radost, že náš vlašák z </w:t>
      </w:r>
      <w:proofErr w:type="spellStart"/>
      <w:r w:rsidR="00F840BE" w:rsidRPr="00F840BE">
        <w:rPr>
          <w:rFonts w:ascii="Calibri" w:hAnsi="Calibri" w:cs="Calibri"/>
          <w:i/>
          <w:iCs/>
        </w:rPr>
        <w:t>Berg</w:t>
      </w:r>
      <w:r w:rsidR="00C230AD">
        <w:rPr>
          <w:rFonts w:ascii="Calibri" w:hAnsi="Calibri" w:cs="Calibri"/>
          <w:i/>
          <w:iCs/>
        </w:rPr>
        <w:t>r</w:t>
      </w:r>
      <w:r w:rsidR="00F840BE" w:rsidRPr="00F840BE">
        <w:rPr>
          <w:rFonts w:ascii="Calibri" w:hAnsi="Calibri" w:cs="Calibri"/>
          <w:i/>
          <w:iCs/>
        </w:rPr>
        <w:t>usu</w:t>
      </w:r>
      <w:proofErr w:type="spellEnd"/>
      <w:r w:rsidR="00F840BE" w:rsidRPr="00F840BE">
        <w:rPr>
          <w:rFonts w:ascii="Calibri" w:hAnsi="Calibri" w:cs="Calibri"/>
          <w:i/>
          <w:iCs/>
        </w:rPr>
        <w:t xml:space="preserve"> uspěl na této prestižní soutěži. Viniční trať </w:t>
      </w:r>
      <w:proofErr w:type="spellStart"/>
      <w:r w:rsidR="00F840BE" w:rsidRPr="00F840BE">
        <w:rPr>
          <w:rFonts w:ascii="Calibri" w:hAnsi="Calibri" w:cs="Calibri"/>
          <w:i/>
          <w:iCs/>
        </w:rPr>
        <w:t>Bergrus</w:t>
      </w:r>
      <w:proofErr w:type="spellEnd"/>
      <w:r w:rsidR="00F840BE" w:rsidRPr="00F840BE">
        <w:rPr>
          <w:rFonts w:ascii="Calibri" w:hAnsi="Calibri" w:cs="Calibri"/>
          <w:i/>
          <w:iCs/>
        </w:rPr>
        <w:t xml:space="preserve"> je prestižní vinařská poloha nacházející se v obci Perná v</w:t>
      </w:r>
      <w:r w:rsidR="00D8323B">
        <w:rPr>
          <w:rFonts w:ascii="Calibri" w:hAnsi="Calibri" w:cs="Calibri"/>
          <w:i/>
          <w:iCs/>
        </w:rPr>
        <w:t> </w:t>
      </w:r>
      <w:r w:rsidR="00F840BE" w:rsidRPr="00F840BE">
        <w:rPr>
          <w:rFonts w:ascii="Calibri" w:hAnsi="Calibri" w:cs="Calibri"/>
          <w:i/>
          <w:iCs/>
        </w:rPr>
        <w:t>Mikulovské vinařské podoblasti, přímo v srdci chráněné krajinné oblasti Pálava</w:t>
      </w:r>
      <w:r w:rsidR="00F840BE">
        <w:rPr>
          <w:rFonts w:ascii="Calibri" w:hAnsi="Calibri" w:cs="Calibri"/>
          <w:i/>
          <w:iCs/>
        </w:rPr>
        <w:t xml:space="preserve">,“ </w:t>
      </w:r>
      <w:r w:rsidR="00F840BE" w:rsidRPr="00F840BE">
        <w:rPr>
          <w:rFonts w:ascii="Calibri" w:hAnsi="Calibri" w:cs="Calibri"/>
        </w:rPr>
        <w:t>uvedla Eliška Becková z Vinařství No.44</w:t>
      </w:r>
      <w:r w:rsidR="00F840BE">
        <w:rPr>
          <w:rFonts w:ascii="Calibri" w:hAnsi="Calibri" w:cs="Calibri"/>
        </w:rPr>
        <w:t xml:space="preserve"> a dodala „</w:t>
      </w:r>
      <w:r w:rsidR="00F840BE" w:rsidRPr="00F840BE">
        <w:rPr>
          <w:rFonts w:ascii="Calibri" w:hAnsi="Calibri" w:cs="Calibri"/>
          <w:i/>
          <w:iCs/>
        </w:rPr>
        <w:t>Tato trať je vyhlášená produkcí špičkových přívlastkových vín s výrazným minerálním profilem, který je typický pro zdejší vápencová podloží. I přes mladost některých výsadeb mají vína skvělý potenciál</w:t>
      </w:r>
      <w:r w:rsidR="00F840BE">
        <w:rPr>
          <w:rFonts w:ascii="Calibri" w:hAnsi="Calibri" w:cs="Calibri"/>
          <w:i/>
          <w:iCs/>
        </w:rPr>
        <w:t>.</w:t>
      </w:r>
      <w:r w:rsidR="00F840BE" w:rsidRPr="00F840BE">
        <w:rPr>
          <w:rFonts w:ascii="Calibri" w:hAnsi="Calibri" w:cs="Calibri"/>
          <w:i/>
          <w:iCs/>
        </w:rPr>
        <w:t>“</w:t>
      </w:r>
      <w:r w:rsidR="00F840BE" w:rsidRPr="00F840BE">
        <w:rPr>
          <w:rFonts w:ascii="Calibri" w:hAnsi="Calibri" w:cs="Calibri"/>
        </w:rPr>
        <w:t xml:space="preserve"> </w:t>
      </w:r>
    </w:p>
    <w:p w14:paraId="05E02118" w14:textId="08A7B32B" w:rsidR="00C230AD" w:rsidRDefault="00A77002" w:rsidP="00BF1785">
      <w:pPr>
        <w:jc w:val="both"/>
        <w:rPr>
          <w:rFonts w:ascii="Calibri" w:hAnsi="Calibri" w:cs="Calibri"/>
          <w:i/>
          <w:iCs/>
        </w:rPr>
      </w:pPr>
      <w:r w:rsidRPr="00A77002">
        <w:rPr>
          <w:rFonts w:ascii="Calibri" w:hAnsi="Calibri" w:cs="Calibri"/>
        </w:rPr>
        <w:t xml:space="preserve">V kategorii nazrálých suchých vín pak </w:t>
      </w:r>
      <w:r w:rsidRPr="00843509">
        <w:rPr>
          <w:rFonts w:ascii="Calibri" w:hAnsi="Calibri" w:cs="Calibri"/>
        </w:rPr>
        <w:t xml:space="preserve">excelovalo Vinařství </w:t>
      </w:r>
      <w:proofErr w:type="spellStart"/>
      <w:r w:rsidRPr="00843509">
        <w:rPr>
          <w:rFonts w:ascii="Calibri" w:hAnsi="Calibri" w:cs="Calibri"/>
        </w:rPr>
        <w:t>MiQueen</w:t>
      </w:r>
      <w:proofErr w:type="spellEnd"/>
      <w:r w:rsidRPr="00843509">
        <w:rPr>
          <w:rFonts w:ascii="Calibri" w:hAnsi="Calibri" w:cs="Calibri"/>
        </w:rPr>
        <w:t xml:space="preserve"> se svým Ryzlinkem vlašským 2023 (pozdní sběr)</w:t>
      </w:r>
      <w:r w:rsidR="00C230AD">
        <w:rPr>
          <w:rFonts w:ascii="Calibri" w:hAnsi="Calibri" w:cs="Calibri"/>
        </w:rPr>
        <w:t>.</w:t>
      </w:r>
      <w:r w:rsidRPr="00843509">
        <w:rPr>
          <w:rFonts w:ascii="Calibri" w:hAnsi="Calibri" w:cs="Calibri"/>
        </w:rPr>
        <w:t xml:space="preserve"> </w:t>
      </w:r>
      <w:r w:rsidR="00C230AD" w:rsidRPr="00C230AD">
        <w:rPr>
          <w:rFonts w:ascii="Calibri" w:hAnsi="Calibri" w:cs="Calibri"/>
          <w:i/>
          <w:iCs/>
        </w:rPr>
        <w:t>„Naše víno pochází z viniční trati Za Cihelnou v Mikulově, z</w:t>
      </w:r>
      <w:r w:rsidR="004E20D5">
        <w:rPr>
          <w:rFonts w:ascii="Calibri" w:hAnsi="Calibri" w:cs="Calibri"/>
          <w:i/>
          <w:iCs/>
        </w:rPr>
        <w:t> </w:t>
      </w:r>
      <w:r w:rsidR="00C230AD" w:rsidRPr="00C230AD">
        <w:rPr>
          <w:rFonts w:ascii="Calibri" w:hAnsi="Calibri" w:cs="Calibri"/>
          <w:i/>
          <w:iCs/>
        </w:rPr>
        <w:t>vinohradu vedeného v ekologickém režimu.</w:t>
      </w:r>
      <w:r w:rsidR="00C079CE">
        <w:rPr>
          <w:rFonts w:ascii="Calibri" w:hAnsi="Calibri" w:cs="Calibri"/>
          <w:i/>
          <w:iCs/>
        </w:rPr>
        <w:t xml:space="preserve"> </w:t>
      </w:r>
      <w:r w:rsidR="00C230AD" w:rsidRPr="00C230AD">
        <w:rPr>
          <w:rFonts w:ascii="Calibri" w:hAnsi="Calibri" w:cs="Calibri"/>
          <w:i/>
          <w:iCs/>
        </w:rPr>
        <w:t>Krásně ukazuje charakter mikulovského vlašáku</w:t>
      </w:r>
      <w:r w:rsidR="00C079CE">
        <w:rPr>
          <w:rFonts w:ascii="Calibri" w:hAnsi="Calibri" w:cs="Calibri"/>
          <w:i/>
          <w:iCs/>
        </w:rPr>
        <w:t xml:space="preserve"> </w:t>
      </w:r>
      <w:proofErr w:type="gramStart"/>
      <w:r w:rsidR="00C079CE">
        <w:rPr>
          <w:rFonts w:ascii="Calibri" w:hAnsi="Calibri" w:cs="Calibri"/>
          <w:i/>
          <w:iCs/>
        </w:rPr>
        <w:t>-</w:t>
      </w:r>
      <w:r w:rsidR="00C079CE" w:rsidRPr="00C079CE">
        <w:rPr>
          <w:rFonts w:ascii="Calibri" w:hAnsi="Calibri" w:cs="Calibri"/>
          <w:i/>
          <w:iCs/>
        </w:rPr>
        <w:t> </w:t>
      </w:r>
      <w:r w:rsidR="00C079CE">
        <w:rPr>
          <w:rFonts w:ascii="Calibri" w:hAnsi="Calibri" w:cs="Calibri"/>
          <w:i/>
          <w:iCs/>
        </w:rPr>
        <w:t xml:space="preserve"> </w:t>
      </w:r>
      <w:r w:rsidR="00C079CE" w:rsidRPr="00C079CE">
        <w:rPr>
          <w:rFonts w:ascii="Calibri" w:hAnsi="Calibri" w:cs="Calibri"/>
          <w:i/>
          <w:iCs/>
        </w:rPr>
        <w:t>stojí</w:t>
      </w:r>
      <w:proofErr w:type="gramEnd"/>
      <w:r w:rsidR="00C079CE">
        <w:rPr>
          <w:rFonts w:ascii="Calibri" w:hAnsi="Calibri" w:cs="Calibri"/>
          <w:i/>
          <w:iCs/>
        </w:rPr>
        <w:t xml:space="preserve"> </w:t>
      </w:r>
      <w:r w:rsidR="00C079CE" w:rsidRPr="00C079CE">
        <w:rPr>
          <w:rFonts w:ascii="Calibri" w:hAnsi="Calibri" w:cs="Calibri"/>
          <w:i/>
          <w:iCs/>
        </w:rPr>
        <w:t>na svěžesti, pevné</w:t>
      </w:r>
      <w:r w:rsidR="004E20D5">
        <w:rPr>
          <w:rFonts w:ascii="Calibri" w:hAnsi="Calibri" w:cs="Calibri"/>
          <w:i/>
          <w:iCs/>
        </w:rPr>
        <w:t xml:space="preserve"> </w:t>
      </w:r>
      <w:r w:rsidR="00C079CE" w:rsidRPr="00C079CE">
        <w:rPr>
          <w:rFonts w:ascii="Calibri" w:hAnsi="Calibri" w:cs="Calibri"/>
          <w:i/>
          <w:iCs/>
        </w:rPr>
        <w:t>kyselině, minerální lince a čistém odrůdovém projevu</w:t>
      </w:r>
      <w:r w:rsidR="00C079CE">
        <w:rPr>
          <w:rFonts w:ascii="Calibri" w:hAnsi="Calibri" w:cs="Calibri"/>
          <w:i/>
          <w:iCs/>
        </w:rPr>
        <w:t>,“</w:t>
      </w:r>
      <w:r w:rsidR="00C230AD" w:rsidRPr="00C230AD">
        <w:rPr>
          <w:rFonts w:ascii="Calibri" w:hAnsi="Calibri" w:cs="Calibri"/>
        </w:rPr>
        <w:t xml:space="preserve"> řekl Michal Rovenský, jednatel Vinařství </w:t>
      </w:r>
      <w:proofErr w:type="spellStart"/>
      <w:r w:rsidR="00C230AD" w:rsidRPr="00C230AD">
        <w:rPr>
          <w:rFonts w:ascii="Calibri" w:hAnsi="Calibri" w:cs="Calibri"/>
        </w:rPr>
        <w:t>MiQueen</w:t>
      </w:r>
      <w:proofErr w:type="spellEnd"/>
      <w:r w:rsidR="00C230AD" w:rsidRPr="00C230AD">
        <w:rPr>
          <w:rFonts w:ascii="Calibri" w:hAnsi="Calibri" w:cs="Calibri"/>
        </w:rPr>
        <w:t>, a doplnil</w:t>
      </w:r>
      <w:r w:rsidR="00C230AD">
        <w:rPr>
          <w:rFonts w:ascii="Calibri" w:hAnsi="Calibri" w:cs="Calibri"/>
        </w:rPr>
        <w:t xml:space="preserve"> s hrdostí</w:t>
      </w:r>
      <w:r w:rsidR="00C230AD" w:rsidRPr="00C230AD">
        <w:rPr>
          <w:rFonts w:ascii="Calibri" w:hAnsi="Calibri" w:cs="Calibri"/>
        </w:rPr>
        <w:t xml:space="preserve">: </w:t>
      </w:r>
      <w:r w:rsidR="00C230AD" w:rsidRPr="00C230AD">
        <w:rPr>
          <w:rFonts w:ascii="Calibri" w:hAnsi="Calibri" w:cs="Calibri"/>
          <w:i/>
          <w:iCs/>
        </w:rPr>
        <w:t>„</w:t>
      </w:r>
      <w:r w:rsidR="00C230AD">
        <w:rPr>
          <w:rFonts w:ascii="Calibri" w:hAnsi="Calibri" w:cs="Calibri"/>
          <w:i/>
          <w:iCs/>
        </w:rPr>
        <w:t>Těší nás, že jsme d</w:t>
      </w:r>
      <w:r w:rsidR="00C230AD" w:rsidRPr="00C230AD">
        <w:rPr>
          <w:rFonts w:ascii="Calibri" w:hAnsi="Calibri" w:cs="Calibri"/>
          <w:i/>
          <w:iCs/>
        </w:rPr>
        <w:t>okázali, že ekologicky pěstovaný Ryzlink vlašský z Moravy může být nejlepší ve své kategorii na mezinárodní scéně.“</w:t>
      </w:r>
    </w:p>
    <w:p w14:paraId="3247CE7E" w14:textId="023F8D45" w:rsidR="000C3FFC" w:rsidRPr="000C3FFC" w:rsidRDefault="000C3FFC" w:rsidP="00BF1785">
      <w:pPr>
        <w:jc w:val="both"/>
        <w:rPr>
          <w:rFonts w:ascii="Calibri" w:hAnsi="Calibri" w:cs="Calibri"/>
        </w:rPr>
      </w:pPr>
      <w:r w:rsidRPr="000C3FFC">
        <w:rPr>
          <w:rFonts w:ascii="Calibri" w:hAnsi="Calibri" w:cs="Calibri"/>
        </w:rPr>
        <w:t xml:space="preserve">Platinovými medailemi bylo oceněno </w:t>
      </w:r>
      <w:r>
        <w:rPr>
          <w:rFonts w:ascii="Calibri" w:hAnsi="Calibri" w:cs="Calibri"/>
        </w:rPr>
        <w:t xml:space="preserve">celkem 20 vín, z toho </w:t>
      </w:r>
      <w:r w:rsidRPr="000C3FFC">
        <w:rPr>
          <w:rFonts w:ascii="Calibri" w:hAnsi="Calibri" w:cs="Calibri"/>
        </w:rPr>
        <w:t xml:space="preserve">14 </w:t>
      </w:r>
      <w:r>
        <w:rPr>
          <w:rFonts w:ascii="Calibri" w:hAnsi="Calibri" w:cs="Calibri"/>
        </w:rPr>
        <w:t>z nich bylo</w:t>
      </w:r>
      <w:r w:rsidRPr="000C3FFC">
        <w:rPr>
          <w:rFonts w:ascii="Calibri" w:hAnsi="Calibri" w:cs="Calibri"/>
        </w:rPr>
        <w:t xml:space="preserve"> od tuzemských vinařů. Pyšnit se jimi </w:t>
      </w:r>
      <w:r>
        <w:rPr>
          <w:rFonts w:ascii="Calibri" w:hAnsi="Calibri" w:cs="Calibri"/>
        </w:rPr>
        <w:t xml:space="preserve">tak </w:t>
      </w:r>
      <w:r w:rsidRPr="000C3FFC">
        <w:rPr>
          <w:rFonts w:ascii="Calibri" w:hAnsi="Calibri" w:cs="Calibri"/>
        </w:rPr>
        <w:t xml:space="preserve">mohou Vinařství Volařík, Bio vinařství Víno </w:t>
      </w:r>
      <w:proofErr w:type="spellStart"/>
      <w:r w:rsidRPr="000C3FFC">
        <w:rPr>
          <w:rFonts w:ascii="Calibri" w:hAnsi="Calibri" w:cs="Calibri"/>
        </w:rPr>
        <w:t>Marcinčák</w:t>
      </w:r>
      <w:proofErr w:type="spellEnd"/>
      <w:r w:rsidRPr="000C3FFC">
        <w:rPr>
          <w:rFonts w:ascii="Calibri" w:hAnsi="Calibri" w:cs="Calibri"/>
        </w:rPr>
        <w:t xml:space="preserve"> Mikulov, Vinařství </w:t>
      </w:r>
      <w:proofErr w:type="spellStart"/>
      <w:r w:rsidRPr="000C3FFC">
        <w:rPr>
          <w:rFonts w:ascii="Calibri" w:hAnsi="Calibri" w:cs="Calibri"/>
        </w:rPr>
        <w:t>Mikrosvín</w:t>
      </w:r>
      <w:proofErr w:type="spellEnd"/>
      <w:r w:rsidRPr="000C3FFC">
        <w:rPr>
          <w:rFonts w:ascii="Calibri" w:hAnsi="Calibri" w:cs="Calibri"/>
        </w:rPr>
        <w:t xml:space="preserve"> Mikulov, Vinařství </w:t>
      </w:r>
      <w:proofErr w:type="spellStart"/>
      <w:r w:rsidRPr="000C3FFC">
        <w:rPr>
          <w:rFonts w:ascii="Calibri" w:hAnsi="Calibri" w:cs="Calibri"/>
        </w:rPr>
        <w:t>Švásta</w:t>
      </w:r>
      <w:proofErr w:type="spellEnd"/>
      <w:r>
        <w:rPr>
          <w:rFonts w:ascii="Calibri" w:hAnsi="Calibri" w:cs="Calibri"/>
        </w:rPr>
        <w:t xml:space="preserve"> a</w:t>
      </w:r>
      <w:r w:rsidRPr="000C3FFC">
        <w:rPr>
          <w:rFonts w:ascii="Calibri" w:hAnsi="Calibri" w:cs="Calibri"/>
        </w:rPr>
        <w:t xml:space="preserve"> Kadlec, Zámecké vinařství Bzenec, Vinařství </w:t>
      </w:r>
      <w:proofErr w:type="spellStart"/>
      <w:r w:rsidRPr="000C3FFC">
        <w:rPr>
          <w:rFonts w:ascii="Calibri" w:hAnsi="Calibri" w:cs="Calibri"/>
        </w:rPr>
        <w:t>Vajbar</w:t>
      </w:r>
      <w:proofErr w:type="spellEnd"/>
      <w:r w:rsidRPr="000C3FFC">
        <w:rPr>
          <w:rFonts w:ascii="Calibri" w:hAnsi="Calibri" w:cs="Calibri"/>
        </w:rPr>
        <w:t xml:space="preserve">, Vinařství Kamil Prokeš, Vinařství </w:t>
      </w:r>
      <w:proofErr w:type="spellStart"/>
      <w:r w:rsidRPr="000C3FFC">
        <w:rPr>
          <w:rFonts w:ascii="Calibri" w:hAnsi="Calibri" w:cs="Calibri"/>
        </w:rPr>
        <w:t>MiQueen</w:t>
      </w:r>
      <w:proofErr w:type="spellEnd"/>
      <w:r w:rsidRPr="000C3FFC">
        <w:rPr>
          <w:rFonts w:ascii="Calibri" w:hAnsi="Calibri" w:cs="Calibri"/>
        </w:rPr>
        <w:t xml:space="preserve">, Vinařství Tichý, Vinařství </w:t>
      </w:r>
      <w:proofErr w:type="spellStart"/>
      <w:r w:rsidRPr="000C3FFC">
        <w:rPr>
          <w:rFonts w:ascii="Calibri" w:hAnsi="Calibri" w:cs="Calibri"/>
        </w:rPr>
        <w:t>Vinofol</w:t>
      </w:r>
      <w:proofErr w:type="spellEnd"/>
      <w:r w:rsidRPr="000C3FFC">
        <w:rPr>
          <w:rFonts w:ascii="Calibri" w:hAnsi="Calibri" w:cs="Calibri"/>
        </w:rPr>
        <w:t>, Vinařství Mlýnek a Vinařství No.</w:t>
      </w:r>
      <w:r>
        <w:rPr>
          <w:rFonts w:ascii="Calibri" w:hAnsi="Calibri" w:cs="Calibri"/>
        </w:rPr>
        <w:t xml:space="preserve"> </w:t>
      </w:r>
      <w:r w:rsidRPr="000C3FFC">
        <w:rPr>
          <w:rFonts w:ascii="Calibri" w:hAnsi="Calibri" w:cs="Calibri"/>
        </w:rPr>
        <w:t>44.</w:t>
      </w:r>
      <w:r>
        <w:rPr>
          <w:rFonts w:ascii="Calibri" w:hAnsi="Calibri" w:cs="Calibri"/>
        </w:rPr>
        <w:t xml:space="preserve"> </w:t>
      </w:r>
    </w:p>
    <w:p w14:paraId="328A9261" w14:textId="627D8EE7" w:rsidR="00A77002" w:rsidRDefault="00A77002" w:rsidP="00BF1785">
      <w:pPr>
        <w:jc w:val="both"/>
        <w:rPr>
          <w:rFonts w:ascii="Calibri" w:hAnsi="Calibri" w:cs="Calibri"/>
        </w:rPr>
      </w:pPr>
      <w:r w:rsidRPr="00A77002">
        <w:rPr>
          <w:rFonts w:ascii="Calibri" w:hAnsi="Calibri" w:cs="Calibri"/>
        </w:rPr>
        <w:t>Vyhlášení výsledků se stalo vrcholem celého programu</w:t>
      </w:r>
      <w:r>
        <w:rPr>
          <w:rFonts w:ascii="Calibri" w:hAnsi="Calibri" w:cs="Calibri"/>
        </w:rPr>
        <w:t xml:space="preserve"> 5. ročníku </w:t>
      </w:r>
      <w:proofErr w:type="spellStart"/>
      <w:r>
        <w:rPr>
          <w:rFonts w:ascii="Calibri" w:hAnsi="Calibri" w:cs="Calibri"/>
        </w:rPr>
        <w:t>Grow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</w:t>
      </w:r>
      <w:proofErr w:type="spellEnd"/>
      <w:r>
        <w:rPr>
          <w:rFonts w:ascii="Calibri" w:hAnsi="Calibri" w:cs="Calibri"/>
        </w:rPr>
        <w:t xml:space="preserve"> Monde</w:t>
      </w:r>
      <w:r w:rsidRPr="00A77002">
        <w:rPr>
          <w:rFonts w:ascii="Calibri" w:hAnsi="Calibri" w:cs="Calibri"/>
        </w:rPr>
        <w:t xml:space="preserve">. </w:t>
      </w:r>
      <w:r w:rsidR="00843509">
        <w:rPr>
          <w:rFonts w:ascii="Calibri" w:hAnsi="Calibri" w:cs="Calibri"/>
        </w:rPr>
        <w:t>Páteční d</w:t>
      </w:r>
      <w:r w:rsidRPr="00A77002">
        <w:rPr>
          <w:rFonts w:ascii="Calibri" w:hAnsi="Calibri" w:cs="Calibri"/>
        </w:rPr>
        <w:t xml:space="preserve">opoledne patřilo profesionálům a specializované odborné </w:t>
      </w:r>
      <w:proofErr w:type="spellStart"/>
      <w:r w:rsidRPr="00A77002">
        <w:rPr>
          <w:rFonts w:ascii="Calibri" w:hAnsi="Calibri" w:cs="Calibri"/>
        </w:rPr>
        <w:t>Masterclass</w:t>
      </w:r>
      <w:proofErr w:type="spellEnd"/>
      <w:r w:rsidRPr="00A77002">
        <w:rPr>
          <w:rFonts w:ascii="Calibri" w:hAnsi="Calibri" w:cs="Calibri"/>
        </w:rPr>
        <w:t xml:space="preserve"> zaměřené na mezinárodní trendy v pěstování, odpoledne </w:t>
      </w:r>
      <w:r w:rsidR="00843509">
        <w:rPr>
          <w:rFonts w:ascii="Calibri" w:hAnsi="Calibri" w:cs="Calibri"/>
        </w:rPr>
        <w:t xml:space="preserve">potom </w:t>
      </w:r>
      <w:r w:rsidRPr="00A77002">
        <w:rPr>
          <w:rFonts w:ascii="Calibri" w:hAnsi="Calibri" w:cs="Calibri"/>
        </w:rPr>
        <w:t xml:space="preserve">Horní nádvoří zámku v Mikulově ožilo </w:t>
      </w:r>
      <w:r w:rsidRPr="00843509">
        <w:rPr>
          <w:rFonts w:ascii="Calibri" w:hAnsi="Calibri" w:cs="Calibri"/>
        </w:rPr>
        <w:t>Festivalem Ryzlink vlašský bez hranic. Milovníci vína a veřejnost zde mohl</w:t>
      </w:r>
      <w:r w:rsidR="00843509">
        <w:rPr>
          <w:rFonts w:ascii="Calibri" w:hAnsi="Calibri" w:cs="Calibri"/>
        </w:rPr>
        <w:t>i</w:t>
      </w:r>
      <w:r w:rsidRPr="00843509">
        <w:rPr>
          <w:rFonts w:ascii="Calibri" w:hAnsi="Calibri" w:cs="Calibri"/>
        </w:rPr>
        <w:t xml:space="preserve"> pod širým nebem</w:t>
      </w:r>
      <w:r w:rsidRPr="00A77002">
        <w:rPr>
          <w:rFonts w:ascii="Calibri" w:hAnsi="Calibri" w:cs="Calibri"/>
        </w:rPr>
        <w:t xml:space="preserve"> ochutnat </w:t>
      </w:r>
      <w:r>
        <w:rPr>
          <w:rFonts w:ascii="Calibri" w:hAnsi="Calibri" w:cs="Calibri"/>
        </w:rPr>
        <w:t xml:space="preserve">na 150 vzorků Ryzlinků vlašských </w:t>
      </w:r>
      <w:r w:rsidRPr="00A77002">
        <w:rPr>
          <w:rFonts w:ascii="Calibri" w:hAnsi="Calibri" w:cs="Calibri"/>
        </w:rPr>
        <w:t>a osobně porovnat moravsk</w:t>
      </w:r>
      <w:r>
        <w:rPr>
          <w:rFonts w:ascii="Calibri" w:hAnsi="Calibri" w:cs="Calibri"/>
        </w:rPr>
        <w:t>á vína s mezinárodní konkurencí</w:t>
      </w:r>
      <w:r w:rsidRPr="00A77002">
        <w:rPr>
          <w:rFonts w:ascii="Calibri" w:hAnsi="Calibri" w:cs="Calibri"/>
        </w:rPr>
        <w:t xml:space="preserve">. </w:t>
      </w:r>
    </w:p>
    <w:p w14:paraId="2F4978FF" w14:textId="3DDC8D1C" w:rsidR="001343FE" w:rsidRPr="00D8323B" w:rsidRDefault="001343FE" w:rsidP="00BF1785">
      <w:pPr>
        <w:jc w:val="both"/>
        <w:rPr>
          <w:rFonts w:ascii="Calibri" w:hAnsi="Calibri" w:cs="Calibri"/>
          <w:b/>
          <w:bCs/>
        </w:rPr>
      </w:pPr>
      <w:r w:rsidRPr="00D8323B">
        <w:rPr>
          <w:rFonts w:ascii="Calibri" w:hAnsi="Calibri" w:cs="Calibri"/>
          <w:b/>
          <w:bCs/>
        </w:rPr>
        <w:t xml:space="preserve">O soutěži </w:t>
      </w:r>
    </w:p>
    <w:p w14:paraId="3D04AE15" w14:textId="44E6FD39" w:rsidR="001343FE" w:rsidRDefault="001343FE" w:rsidP="00BF1785">
      <w:pPr>
        <w:jc w:val="both"/>
        <w:rPr>
          <w:rFonts w:ascii="Calibri" w:hAnsi="Calibri" w:cs="Calibri"/>
        </w:rPr>
      </w:pPr>
      <w:r w:rsidRPr="001343FE">
        <w:rPr>
          <w:rFonts w:ascii="Calibri" w:hAnsi="Calibri" w:cs="Calibri"/>
        </w:rPr>
        <w:t xml:space="preserve">Mezinárodní soutěž GROW </w:t>
      </w:r>
      <w:proofErr w:type="spellStart"/>
      <w:r w:rsidRPr="001343FE">
        <w:rPr>
          <w:rFonts w:ascii="Calibri" w:hAnsi="Calibri" w:cs="Calibri"/>
        </w:rPr>
        <w:t>du</w:t>
      </w:r>
      <w:proofErr w:type="spellEnd"/>
      <w:r w:rsidRPr="001343FE">
        <w:rPr>
          <w:rFonts w:ascii="Calibri" w:hAnsi="Calibri" w:cs="Calibri"/>
        </w:rPr>
        <w:t xml:space="preserve"> Monde je prestižní </w:t>
      </w:r>
      <w:r w:rsidR="008869AF">
        <w:rPr>
          <w:rFonts w:ascii="Calibri" w:hAnsi="Calibri" w:cs="Calibri"/>
        </w:rPr>
        <w:t>soutěž</w:t>
      </w:r>
      <w:r w:rsidRPr="001343FE">
        <w:rPr>
          <w:rFonts w:ascii="Calibri" w:hAnsi="Calibri" w:cs="Calibri"/>
        </w:rPr>
        <w:t xml:space="preserve"> zaměřená výhradně na odrůdu </w:t>
      </w:r>
      <w:r w:rsidR="008869AF">
        <w:rPr>
          <w:rFonts w:ascii="Calibri" w:hAnsi="Calibri" w:cs="Calibri"/>
        </w:rPr>
        <w:t>r</w:t>
      </w:r>
      <w:r w:rsidRPr="001343FE">
        <w:rPr>
          <w:rFonts w:ascii="Calibri" w:hAnsi="Calibri" w:cs="Calibri"/>
        </w:rPr>
        <w:t xml:space="preserve">yzlink vlašský. </w:t>
      </w:r>
      <w:r w:rsidR="00740142" w:rsidRPr="00740142">
        <w:rPr>
          <w:rFonts w:ascii="Calibri" w:hAnsi="Calibri" w:cs="Calibri"/>
        </w:rPr>
        <w:t>Do letošního 5. ročníku vyslali vinaři celkem</w:t>
      </w:r>
      <w:r w:rsidR="00740142" w:rsidRPr="00F840BE">
        <w:rPr>
          <w:rFonts w:ascii="Calibri" w:hAnsi="Calibri" w:cs="Calibri"/>
        </w:rPr>
        <w:t xml:space="preserve"> 356 vzorků (</w:t>
      </w:r>
      <w:r w:rsidR="00740142" w:rsidRPr="00740142">
        <w:rPr>
          <w:rFonts w:ascii="Calibri" w:hAnsi="Calibri" w:cs="Calibri"/>
        </w:rPr>
        <w:t xml:space="preserve">344 čistých Ryzlinků vlašských a 12 </w:t>
      </w:r>
      <w:proofErr w:type="spellStart"/>
      <w:r w:rsidR="00740142" w:rsidRPr="00740142">
        <w:rPr>
          <w:rFonts w:ascii="Calibri" w:hAnsi="Calibri" w:cs="Calibri"/>
        </w:rPr>
        <w:t>cuvée</w:t>
      </w:r>
      <w:proofErr w:type="spellEnd"/>
      <w:r w:rsidR="00740142" w:rsidRPr="00740142">
        <w:rPr>
          <w:rFonts w:ascii="Calibri" w:hAnsi="Calibri" w:cs="Calibri"/>
        </w:rPr>
        <w:t xml:space="preserve">). Vedle domácí České republiky, která </w:t>
      </w:r>
      <w:r w:rsidR="00740142">
        <w:rPr>
          <w:rFonts w:ascii="Calibri" w:hAnsi="Calibri" w:cs="Calibri"/>
        </w:rPr>
        <w:t xml:space="preserve">měla v soutěži </w:t>
      </w:r>
      <w:r w:rsidR="00740142" w:rsidRPr="00740142">
        <w:rPr>
          <w:rFonts w:ascii="Calibri" w:hAnsi="Calibri" w:cs="Calibri"/>
        </w:rPr>
        <w:t xml:space="preserve">nejsilnější zastoupení v podobě 185 vín, </w:t>
      </w:r>
      <w:r w:rsidR="00740142">
        <w:rPr>
          <w:rFonts w:ascii="Calibri" w:hAnsi="Calibri" w:cs="Calibri"/>
        </w:rPr>
        <w:t xml:space="preserve">posuzovali degustátoři vína </w:t>
      </w:r>
      <w:r w:rsidR="00740142" w:rsidRPr="00740142">
        <w:rPr>
          <w:rFonts w:ascii="Calibri" w:hAnsi="Calibri" w:cs="Calibri"/>
        </w:rPr>
        <w:t xml:space="preserve">z dalších 7 evropských států: Maďarska (75 vzorků), Chorvatska (32 vzorků), Srbska (28 vzorků), Slovenska (21 vzorků), Slovinska (8 vzorků), Itálie (4 vzorky) a Rakouska (3 vzorky). </w:t>
      </w:r>
      <w:r w:rsidR="007B4386">
        <w:rPr>
          <w:rFonts w:ascii="Calibri" w:hAnsi="Calibri" w:cs="Calibri"/>
        </w:rPr>
        <w:t xml:space="preserve">Iniciativa GROW </w:t>
      </w:r>
      <w:proofErr w:type="spellStart"/>
      <w:r w:rsidR="007B4386">
        <w:rPr>
          <w:rFonts w:ascii="Calibri" w:hAnsi="Calibri" w:cs="Calibri"/>
        </w:rPr>
        <w:t>du</w:t>
      </w:r>
      <w:proofErr w:type="spellEnd"/>
      <w:r w:rsidR="007B4386">
        <w:rPr>
          <w:rFonts w:ascii="Calibri" w:hAnsi="Calibri" w:cs="Calibri"/>
        </w:rPr>
        <w:t xml:space="preserve"> Monde</w:t>
      </w:r>
      <w:r w:rsidR="00740142" w:rsidRPr="00740142">
        <w:rPr>
          <w:rFonts w:ascii="Calibri" w:hAnsi="Calibri" w:cs="Calibri"/>
        </w:rPr>
        <w:t xml:space="preserve"> má za cíl posílit pozici </w:t>
      </w:r>
      <w:r w:rsidR="00C079CE">
        <w:rPr>
          <w:rFonts w:ascii="Calibri" w:hAnsi="Calibri" w:cs="Calibri"/>
        </w:rPr>
        <w:t>R</w:t>
      </w:r>
      <w:r w:rsidR="00740142" w:rsidRPr="00740142">
        <w:rPr>
          <w:rFonts w:ascii="Calibri" w:hAnsi="Calibri" w:cs="Calibri"/>
        </w:rPr>
        <w:t xml:space="preserve">yzlinku vlašského na mezinárodním trhu a vytvořit </w:t>
      </w:r>
      <w:r w:rsidR="007B4386">
        <w:rPr>
          <w:rFonts w:ascii="Calibri" w:hAnsi="Calibri" w:cs="Calibri"/>
        </w:rPr>
        <w:t xml:space="preserve">odbornou platformu, kde se ve významných regionech pro odrůdu ryzlink vlašský </w:t>
      </w:r>
      <w:r w:rsidR="00F840BE">
        <w:rPr>
          <w:rFonts w:ascii="Calibri" w:hAnsi="Calibri" w:cs="Calibri"/>
        </w:rPr>
        <w:t>setkávají špičkoví mezinárodní odborníci.</w:t>
      </w:r>
    </w:p>
    <w:p w14:paraId="3936189B" w14:textId="2821FB8C" w:rsidR="001343FE" w:rsidRDefault="00F840BE" w:rsidP="00BF17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Soutěž v letošním roce pořádá s pověřením delegovaného prezidenta Michala Šetky Národní </w:t>
      </w:r>
      <w:r w:rsidR="00C079CE">
        <w:rPr>
          <w:rFonts w:ascii="Calibri" w:hAnsi="Calibri" w:cs="Calibri"/>
        </w:rPr>
        <w:t xml:space="preserve">vinařské centrum </w:t>
      </w:r>
      <w:r w:rsidR="001343FE" w:rsidRPr="001343FE">
        <w:rPr>
          <w:rFonts w:ascii="Calibri" w:hAnsi="Calibri" w:cs="Calibri"/>
        </w:rPr>
        <w:t>za podpory Vinařského fondu ČR</w:t>
      </w:r>
      <w:r>
        <w:rPr>
          <w:rFonts w:ascii="Calibri" w:hAnsi="Calibri" w:cs="Calibri"/>
        </w:rPr>
        <w:t>.</w:t>
      </w:r>
      <w:r w:rsidR="001343FE" w:rsidRPr="001343F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Záštitu nad ní </w:t>
      </w:r>
      <w:r w:rsidR="001343FE" w:rsidRPr="001343FE">
        <w:rPr>
          <w:rFonts w:ascii="Calibri" w:hAnsi="Calibri" w:cs="Calibri"/>
        </w:rPr>
        <w:t xml:space="preserve">převzali hejtman Jihomoravského kraje Jan </w:t>
      </w:r>
      <w:proofErr w:type="spellStart"/>
      <w:r w:rsidR="001343FE" w:rsidRPr="001343FE">
        <w:rPr>
          <w:rFonts w:ascii="Calibri" w:hAnsi="Calibri" w:cs="Calibri"/>
        </w:rPr>
        <w:t>Grolich</w:t>
      </w:r>
      <w:proofErr w:type="spellEnd"/>
      <w:r w:rsidR="001343FE" w:rsidRPr="001343FE">
        <w:rPr>
          <w:rFonts w:ascii="Calibri" w:hAnsi="Calibri" w:cs="Calibri"/>
        </w:rPr>
        <w:t xml:space="preserve"> a starostka města Mikulova Jitka Sobotková.</w:t>
      </w:r>
    </w:p>
    <w:p w14:paraId="00A2DA7C" w14:textId="77777777" w:rsidR="001343FE" w:rsidRDefault="001343FE" w:rsidP="004E18A1">
      <w:pPr>
        <w:spacing w:after="0"/>
        <w:rPr>
          <w:rFonts w:ascii="Calibri" w:hAnsi="Calibri" w:cs="Calibri"/>
        </w:rPr>
      </w:pPr>
    </w:p>
    <w:p w14:paraId="524658BB" w14:textId="021F63AB" w:rsidR="004E18A1" w:rsidRDefault="004B796B" w:rsidP="004E18A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Další informace </w:t>
      </w:r>
      <w:r w:rsidR="008869AF">
        <w:rPr>
          <w:rFonts w:ascii="Calibri" w:hAnsi="Calibri" w:cs="Calibri"/>
        </w:rPr>
        <w:t xml:space="preserve">na </w:t>
      </w:r>
      <w:hyperlink r:id="rId8" w:history="1">
        <w:r w:rsidR="001E7468" w:rsidRPr="006C234F">
          <w:rPr>
            <w:rStyle w:val="Hypertextovodkaz"/>
            <w:rFonts w:ascii="Calibri" w:hAnsi="Calibri" w:cs="Calibri"/>
          </w:rPr>
          <w:t>www.vinarskecentrum.cz</w:t>
        </w:r>
      </w:hyperlink>
      <w:r w:rsidR="0056072B">
        <w:rPr>
          <w:rFonts w:ascii="Calibri" w:hAnsi="Calibri" w:cs="Calibri"/>
        </w:rPr>
        <w:t xml:space="preserve"> </w:t>
      </w:r>
    </w:p>
    <w:p w14:paraId="51DDE44E" w14:textId="77777777" w:rsidR="001E7468" w:rsidRDefault="001E7468" w:rsidP="004E18A1">
      <w:pPr>
        <w:spacing w:after="0"/>
        <w:rPr>
          <w:rFonts w:ascii="Calibri" w:hAnsi="Calibri" w:cs="Calibri"/>
        </w:rPr>
      </w:pPr>
    </w:p>
    <w:p w14:paraId="70CB2D1F" w14:textId="77777777" w:rsidR="00D8323B" w:rsidRDefault="00D8323B" w:rsidP="004E18A1">
      <w:pPr>
        <w:spacing w:after="0"/>
        <w:rPr>
          <w:rFonts w:ascii="Calibri" w:hAnsi="Calibri" w:cs="Calibri"/>
        </w:rPr>
      </w:pPr>
    </w:p>
    <w:p w14:paraId="4E9B6879" w14:textId="4BEB68EB" w:rsidR="00D109B6" w:rsidRDefault="00D8323B" w:rsidP="00D109B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1E7025BB" wp14:editId="5DBC62E2">
            <wp:extent cx="6273800" cy="2310344"/>
            <wp:effectExtent l="0" t="0" r="0" b="0"/>
            <wp:docPr id="19277806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073" cy="2341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FEB0D" w14:textId="6F986255" w:rsidR="004E20D5" w:rsidRDefault="00D857E3" w:rsidP="00D109B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0BA0C51F" wp14:editId="29B3333A">
            <wp:extent cx="6312535" cy="3117774"/>
            <wp:effectExtent l="0" t="0" r="0" b="6985"/>
            <wp:docPr id="16041459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343" cy="3133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2A2CD" w14:textId="77777777" w:rsidR="00D857E3" w:rsidRDefault="00D857E3" w:rsidP="00887728">
      <w:pPr>
        <w:spacing w:after="0"/>
        <w:rPr>
          <w:rFonts w:ascii="Calibri" w:hAnsi="Calibri" w:cs="Calibri"/>
        </w:rPr>
      </w:pPr>
    </w:p>
    <w:p w14:paraId="3057DD54" w14:textId="1F2A7336" w:rsidR="00D8323B" w:rsidRDefault="000C3FFC" w:rsidP="0088772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Kompletní výsledky naleznete v příloze.</w:t>
      </w:r>
    </w:p>
    <w:p w14:paraId="14EAFCF0" w14:textId="77777777" w:rsidR="00D8323B" w:rsidRDefault="00D8323B" w:rsidP="00887728">
      <w:pPr>
        <w:spacing w:after="0"/>
        <w:rPr>
          <w:rFonts w:ascii="Calibri" w:hAnsi="Calibri" w:cs="Calibri"/>
        </w:rPr>
      </w:pPr>
    </w:p>
    <w:p w14:paraId="10033757" w14:textId="77777777" w:rsidR="00D857E3" w:rsidRDefault="00D857E3" w:rsidP="00887728">
      <w:pPr>
        <w:spacing w:after="0"/>
        <w:rPr>
          <w:rFonts w:ascii="Calibri" w:hAnsi="Calibri" w:cs="Calibri"/>
        </w:rPr>
      </w:pPr>
    </w:p>
    <w:p w14:paraId="3FE0D794" w14:textId="77777777" w:rsidR="00D857E3" w:rsidRDefault="00D857E3" w:rsidP="00887728">
      <w:pPr>
        <w:spacing w:after="0"/>
        <w:rPr>
          <w:rFonts w:ascii="Calibri" w:hAnsi="Calibri" w:cs="Calibri"/>
        </w:rPr>
      </w:pPr>
    </w:p>
    <w:p w14:paraId="38622F09" w14:textId="77777777" w:rsidR="00D857E3" w:rsidRDefault="00D857E3" w:rsidP="00887728">
      <w:pPr>
        <w:spacing w:after="0"/>
        <w:rPr>
          <w:rFonts w:ascii="Calibri" w:hAnsi="Calibri" w:cs="Calibri"/>
        </w:rPr>
      </w:pPr>
    </w:p>
    <w:p w14:paraId="7D8BCB90" w14:textId="56123E40" w:rsidR="00CB25F8" w:rsidRDefault="007418E9" w:rsidP="00887728">
      <w:pPr>
        <w:spacing w:after="0"/>
        <w:rPr>
          <w:rFonts w:ascii="Calibri" w:hAnsi="Calibri" w:cs="Calibri"/>
        </w:rPr>
      </w:pPr>
      <w:r w:rsidRPr="007418E9">
        <w:rPr>
          <w:rFonts w:ascii="Calibri" w:hAnsi="Calibri" w:cs="Calibri"/>
        </w:rPr>
        <w:t>Kontakty pro média:</w:t>
      </w:r>
      <w:r w:rsidR="000237D2">
        <w:rPr>
          <w:rFonts w:ascii="Calibri" w:hAnsi="Calibri" w:cs="Calibri"/>
        </w:rPr>
        <w:t xml:space="preserve"> </w:t>
      </w:r>
    </w:p>
    <w:p w14:paraId="4DA9B920" w14:textId="77777777" w:rsidR="004E18A1" w:rsidRPr="00E573DC" w:rsidRDefault="004E18A1" w:rsidP="004E18A1">
      <w:pPr>
        <w:spacing w:after="0"/>
        <w:rPr>
          <w:rFonts w:ascii="Calibri" w:hAnsi="Calibri" w:cs="Calibri"/>
        </w:rPr>
      </w:pPr>
      <w:r w:rsidRPr="00E573DC">
        <w:rPr>
          <w:rFonts w:ascii="Calibri" w:hAnsi="Calibri" w:cs="Calibri"/>
          <w:b/>
          <w:bCs/>
        </w:rPr>
        <w:t>Dagmar Fialová, ředitelka marketingu, Národní vinařské centrum, o.p.s.</w:t>
      </w:r>
      <w:r w:rsidRPr="00E573DC">
        <w:rPr>
          <w:rFonts w:ascii="Calibri" w:hAnsi="Calibri" w:cs="Calibri"/>
          <w:b/>
          <w:bCs/>
        </w:rPr>
        <w:br/>
      </w:r>
      <w:r>
        <w:t>+</w:t>
      </w:r>
      <w:r w:rsidRPr="00E573DC">
        <w:rPr>
          <w:rFonts w:ascii="Calibri" w:hAnsi="Calibri" w:cs="Calibri"/>
        </w:rPr>
        <w:t>420 720 820 921</w:t>
      </w:r>
      <w:r w:rsidRPr="00E573DC">
        <w:rPr>
          <w:rFonts w:ascii="Calibri" w:hAnsi="Calibri" w:cs="Calibri"/>
        </w:rPr>
        <w:br/>
      </w:r>
      <w:hyperlink r:id="rId11" w:history="1">
        <w:r w:rsidRPr="00E573DC">
          <w:rPr>
            <w:rFonts w:ascii="Calibri" w:hAnsi="Calibri" w:cs="Calibri"/>
          </w:rPr>
          <w:t>dagmar.fialova@vinarskecentrum.cz</w:t>
        </w:r>
      </w:hyperlink>
    </w:p>
    <w:p w14:paraId="61722845" w14:textId="2DC1BC8A" w:rsidR="007418E9" w:rsidRPr="005F59B4" w:rsidRDefault="007418E9" w:rsidP="00CB25F8">
      <w:pPr>
        <w:spacing w:after="0"/>
        <w:rPr>
          <w:rFonts w:ascii="Calibri" w:hAnsi="Calibri" w:cs="Calibri"/>
        </w:rPr>
      </w:pPr>
      <w:r w:rsidRPr="007418E9">
        <w:rPr>
          <w:rFonts w:ascii="Calibri" w:hAnsi="Calibri" w:cs="Calibri"/>
        </w:rPr>
        <w:br/>
      </w:r>
      <w:r w:rsidRPr="00887728">
        <w:rPr>
          <w:rFonts w:ascii="Calibri" w:hAnsi="Calibri" w:cs="Calibri"/>
          <w:b/>
          <w:bCs/>
        </w:rPr>
        <w:t>Kateřina Martykánová, PR manažerka</w:t>
      </w:r>
      <w:r w:rsidRPr="00887728">
        <w:rPr>
          <w:rFonts w:ascii="Calibri" w:hAnsi="Calibri" w:cs="Calibri"/>
          <w:b/>
          <w:bCs/>
        </w:rPr>
        <w:br/>
      </w:r>
      <w:r w:rsidRPr="00887728">
        <w:rPr>
          <w:rFonts w:ascii="Calibri" w:hAnsi="Calibri" w:cs="Calibri"/>
        </w:rPr>
        <w:t xml:space="preserve"> +420 602 576</w:t>
      </w:r>
      <w:r w:rsidR="005F59B4">
        <w:rPr>
          <w:rFonts w:ascii="Calibri" w:hAnsi="Calibri" w:cs="Calibri"/>
        </w:rPr>
        <w:t> </w:t>
      </w:r>
      <w:r w:rsidRPr="00887728">
        <w:rPr>
          <w:rFonts w:ascii="Calibri" w:hAnsi="Calibri" w:cs="Calibri"/>
        </w:rPr>
        <w:t>870</w:t>
      </w:r>
      <w:r w:rsidR="005F59B4">
        <w:rPr>
          <w:rFonts w:ascii="Calibri" w:hAnsi="Calibri" w:cs="Calibri"/>
        </w:rPr>
        <w:t>, e-mail: press@vinarskecentrum.cz</w:t>
      </w:r>
    </w:p>
    <w:sectPr w:rsidR="007418E9" w:rsidRPr="005F59B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0DB2" w14:textId="77777777" w:rsidR="009334A8" w:rsidRDefault="009334A8" w:rsidP="00351D6A">
      <w:pPr>
        <w:spacing w:after="0" w:line="240" w:lineRule="auto"/>
      </w:pPr>
      <w:r>
        <w:separator/>
      </w:r>
    </w:p>
  </w:endnote>
  <w:endnote w:type="continuationSeparator" w:id="0">
    <w:p w14:paraId="58B70354" w14:textId="77777777" w:rsidR="009334A8" w:rsidRDefault="009334A8" w:rsidP="0035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B49" w14:textId="590F0E92" w:rsidR="00351D6A" w:rsidRDefault="00C16865">
    <w:pPr>
      <w:pStyle w:val="Zpat"/>
    </w:pPr>
    <w:r w:rsidRPr="007E359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198F1C5" wp14:editId="29EC1531">
          <wp:simplePos x="0" y="0"/>
          <wp:positionH relativeFrom="column">
            <wp:posOffset>69850</wp:posOffset>
          </wp:positionH>
          <wp:positionV relativeFrom="paragraph">
            <wp:posOffset>-88900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3CF0" w14:textId="77777777" w:rsidR="009334A8" w:rsidRDefault="009334A8" w:rsidP="00351D6A">
      <w:pPr>
        <w:spacing w:after="0" w:line="240" w:lineRule="auto"/>
      </w:pPr>
      <w:r>
        <w:separator/>
      </w:r>
    </w:p>
  </w:footnote>
  <w:footnote w:type="continuationSeparator" w:id="0">
    <w:p w14:paraId="09D98D18" w14:textId="77777777" w:rsidR="009334A8" w:rsidRDefault="009334A8" w:rsidP="0035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3F7" w14:textId="7A654A42" w:rsidR="00C16865" w:rsidRDefault="00CD74A8">
    <w:pPr>
      <w:pStyle w:val="Zhlav"/>
    </w:pPr>
    <w:r w:rsidRPr="00FD7542">
      <w:rPr>
        <w:noProof/>
      </w:rPr>
      <w:drawing>
        <wp:anchor distT="0" distB="0" distL="114300" distR="114300" simplePos="0" relativeHeight="251661312" behindDoc="0" locked="0" layoutInCell="1" allowOverlap="1" wp14:anchorId="65D023EC" wp14:editId="072D8AF9">
          <wp:simplePos x="0" y="0"/>
          <wp:positionH relativeFrom="margin">
            <wp:posOffset>4787900</wp:posOffset>
          </wp:positionH>
          <wp:positionV relativeFrom="paragraph">
            <wp:posOffset>-15240</wp:posOffset>
          </wp:positionV>
          <wp:extent cx="787400" cy="787400"/>
          <wp:effectExtent l="0" t="0" r="0" b="0"/>
          <wp:wrapSquare wrapText="bothSides"/>
          <wp:docPr id="109800634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50">
      <w:rPr>
        <w:noProof/>
      </w:rPr>
      <w:drawing>
        <wp:inline distT="0" distB="0" distL="0" distR="0" wp14:anchorId="47F23EBB" wp14:editId="75690165">
          <wp:extent cx="844550" cy="770890"/>
          <wp:effectExtent l="0" t="0" r="0" b="0"/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D5AFA" w14:textId="7F805C63" w:rsidR="00C16865" w:rsidRDefault="00C168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34F47"/>
    <w:multiLevelType w:val="multilevel"/>
    <w:tmpl w:val="2976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B23E3"/>
    <w:multiLevelType w:val="multilevel"/>
    <w:tmpl w:val="D77A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447219">
    <w:abstractNumId w:val="1"/>
  </w:num>
  <w:num w:numId="2" w16cid:durableId="199232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A"/>
    <w:rsid w:val="00021960"/>
    <w:rsid w:val="000237D2"/>
    <w:rsid w:val="00046539"/>
    <w:rsid w:val="00061AF8"/>
    <w:rsid w:val="000635D0"/>
    <w:rsid w:val="00081859"/>
    <w:rsid w:val="00093EE7"/>
    <w:rsid w:val="000C1EDE"/>
    <w:rsid w:val="000C3FFC"/>
    <w:rsid w:val="00102B5A"/>
    <w:rsid w:val="0011367B"/>
    <w:rsid w:val="00124135"/>
    <w:rsid w:val="00124F93"/>
    <w:rsid w:val="001343FE"/>
    <w:rsid w:val="00146C6E"/>
    <w:rsid w:val="00152333"/>
    <w:rsid w:val="001667A7"/>
    <w:rsid w:val="001C2ACE"/>
    <w:rsid w:val="001E698B"/>
    <w:rsid w:val="001E7468"/>
    <w:rsid w:val="002544DE"/>
    <w:rsid w:val="002B3A83"/>
    <w:rsid w:val="002D73FF"/>
    <w:rsid w:val="002E2163"/>
    <w:rsid w:val="00310849"/>
    <w:rsid w:val="00340F0E"/>
    <w:rsid w:val="003411C7"/>
    <w:rsid w:val="00342660"/>
    <w:rsid w:val="00351D6A"/>
    <w:rsid w:val="0036663E"/>
    <w:rsid w:val="00371A11"/>
    <w:rsid w:val="00390A99"/>
    <w:rsid w:val="003B5345"/>
    <w:rsid w:val="003D7D2A"/>
    <w:rsid w:val="00414728"/>
    <w:rsid w:val="004229BC"/>
    <w:rsid w:val="004A5458"/>
    <w:rsid w:val="004A6970"/>
    <w:rsid w:val="004B796B"/>
    <w:rsid w:val="004E18A1"/>
    <w:rsid w:val="004E20D5"/>
    <w:rsid w:val="0056072B"/>
    <w:rsid w:val="00564C0D"/>
    <w:rsid w:val="00581C62"/>
    <w:rsid w:val="00585980"/>
    <w:rsid w:val="0059379A"/>
    <w:rsid w:val="005A7B02"/>
    <w:rsid w:val="005B3027"/>
    <w:rsid w:val="005F59B4"/>
    <w:rsid w:val="006174FA"/>
    <w:rsid w:val="00624383"/>
    <w:rsid w:val="00633041"/>
    <w:rsid w:val="00641774"/>
    <w:rsid w:val="0064460C"/>
    <w:rsid w:val="006656D2"/>
    <w:rsid w:val="006755FC"/>
    <w:rsid w:val="006A0FAF"/>
    <w:rsid w:val="006F4F0C"/>
    <w:rsid w:val="00740142"/>
    <w:rsid w:val="00740E7E"/>
    <w:rsid w:val="007418E9"/>
    <w:rsid w:val="007568FB"/>
    <w:rsid w:val="00794D55"/>
    <w:rsid w:val="007B4386"/>
    <w:rsid w:val="007C7A8A"/>
    <w:rsid w:val="00843509"/>
    <w:rsid w:val="00855003"/>
    <w:rsid w:val="00861E40"/>
    <w:rsid w:val="0088096E"/>
    <w:rsid w:val="00885137"/>
    <w:rsid w:val="008869AF"/>
    <w:rsid w:val="00887728"/>
    <w:rsid w:val="008A0BFD"/>
    <w:rsid w:val="008A5829"/>
    <w:rsid w:val="008A7B79"/>
    <w:rsid w:val="008D749B"/>
    <w:rsid w:val="008E3F28"/>
    <w:rsid w:val="009334A8"/>
    <w:rsid w:val="00940687"/>
    <w:rsid w:val="009448B1"/>
    <w:rsid w:val="0095319E"/>
    <w:rsid w:val="00961D2D"/>
    <w:rsid w:val="0097000A"/>
    <w:rsid w:val="00970E50"/>
    <w:rsid w:val="009B5FC7"/>
    <w:rsid w:val="009B74EC"/>
    <w:rsid w:val="00A116D2"/>
    <w:rsid w:val="00A171C2"/>
    <w:rsid w:val="00A47557"/>
    <w:rsid w:val="00A5101E"/>
    <w:rsid w:val="00A63267"/>
    <w:rsid w:val="00A77002"/>
    <w:rsid w:val="00A93301"/>
    <w:rsid w:val="00AC061E"/>
    <w:rsid w:val="00B00D4A"/>
    <w:rsid w:val="00B01D50"/>
    <w:rsid w:val="00B3322A"/>
    <w:rsid w:val="00B44E9B"/>
    <w:rsid w:val="00B72A81"/>
    <w:rsid w:val="00B94C42"/>
    <w:rsid w:val="00BB0B95"/>
    <w:rsid w:val="00BD1793"/>
    <w:rsid w:val="00BF1785"/>
    <w:rsid w:val="00BF3111"/>
    <w:rsid w:val="00BF61F2"/>
    <w:rsid w:val="00BF644A"/>
    <w:rsid w:val="00C079CE"/>
    <w:rsid w:val="00C16865"/>
    <w:rsid w:val="00C16A4A"/>
    <w:rsid w:val="00C21ACA"/>
    <w:rsid w:val="00C22903"/>
    <w:rsid w:val="00C230AD"/>
    <w:rsid w:val="00C35DFF"/>
    <w:rsid w:val="00C41040"/>
    <w:rsid w:val="00C4231B"/>
    <w:rsid w:val="00C57F62"/>
    <w:rsid w:val="00CB25F8"/>
    <w:rsid w:val="00CB5A0E"/>
    <w:rsid w:val="00CD4E31"/>
    <w:rsid w:val="00CD74A8"/>
    <w:rsid w:val="00CE628B"/>
    <w:rsid w:val="00D109B6"/>
    <w:rsid w:val="00D54087"/>
    <w:rsid w:val="00D55DB9"/>
    <w:rsid w:val="00D63B1E"/>
    <w:rsid w:val="00D73FF1"/>
    <w:rsid w:val="00D8323B"/>
    <w:rsid w:val="00D857E3"/>
    <w:rsid w:val="00DA25D3"/>
    <w:rsid w:val="00DA5122"/>
    <w:rsid w:val="00DB351F"/>
    <w:rsid w:val="00E22F8F"/>
    <w:rsid w:val="00E711C1"/>
    <w:rsid w:val="00E90EC0"/>
    <w:rsid w:val="00EB0C92"/>
    <w:rsid w:val="00EC4A30"/>
    <w:rsid w:val="00ED3047"/>
    <w:rsid w:val="00EE3171"/>
    <w:rsid w:val="00EE6A96"/>
    <w:rsid w:val="00EF59CD"/>
    <w:rsid w:val="00F06819"/>
    <w:rsid w:val="00F07AB9"/>
    <w:rsid w:val="00F2220D"/>
    <w:rsid w:val="00F507C0"/>
    <w:rsid w:val="00F67DF0"/>
    <w:rsid w:val="00F83CA4"/>
    <w:rsid w:val="00F840BE"/>
    <w:rsid w:val="00F90106"/>
    <w:rsid w:val="00F94641"/>
    <w:rsid w:val="00FA0C14"/>
    <w:rsid w:val="00FC0AC6"/>
    <w:rsid w:val="00FC65CC"/>
    <w:rsid w:val="00FD7397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4A63"/>
  <w15:chartTrackingRefBased/>
  <w15:docId w15:val="{80D6D20B-6299-4335-87CF-6EBABAF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D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3F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6A"/>
  </w:style>
  <w:style w:type="paragraph" w:styleId="Zpat">
    <w:name w:val="footer"/>
    <w:basedOn w:val="Normln"/>
    <w:link w:val="Zpat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6A"/>
  </w:style>
  <w:style w:type="character" w:styleId="Sledovanodkaz">
    <w:name w:val="FollowedHyperlink"/>
    <w:basedOn w:val="Standardnpsmoodstavce"/>
    <w:uiPriority w:val="99"/>
    <w:semiHidden/>
    <w:unhideWhenUsed/>
    <w:rsid w:val="00414728"/>
    <w:rPr>
      <w:color w:val="96607D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29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2903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4229BC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BF17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arskecentrum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gmar.fialova@vinarskecentru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F9AF-11B5-4D29-8D70-F8BE1177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805</Words>
  <Characters>4908</Characters>
  <Application>Microsoft Office Word</Application>
  <DocSecurity>0</DocSecurity>
  <Lines>158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Vičar</dc:creator>
  <cp:keywords/>
  <dc:description/>
  <cp:lastModifiedBy>Kateřina Martykánová | ZLÍN FILM FESTIVAL</cp:lastModifiedBy>
  <cp:revision>10</cp:revision>
  <dcterms:created xsi:type="dcterms:W3CDTF">2026-06-04T14:47:00Z</dcterms:created>
  <dcterms:modified xsi:type="dcterms:W3CDTF">2026-06-05T15:08:00Z</dcterms:modified>
</cp:coreProperties>
</file>